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BB" w:rsidRDefault="00E705BB" w:rsidP="00E705BB">
      <w:pPr>
        <w:spacing w:after="0" w:line="240" w:lineRule="auto"/>
        <w:ind w:hanging="1411"/>
        <w:jc w:val="center"/>
        <w:rPr>
          <w:rFonts w:ascii="Arial" w:hAnsi="Arial" w:cs="Arial"/>
          <w:i/>
          <w:sz w:val="21"/>
          <w:szCs w:val="21"/>
          <w:lang w:eastAsia="pl-PL"/>
        </w:rPr>
      </w:pPr>
      <w:bookmarkStart w:id="0" w:name="_GoBack"/>
      <w:bookmarkEnd w:id="0"/>
    </w:p>
    <w:p w:rsidR="006B68FE" w:rsidRDefault="006B68FE" w:rsidP="006B68FE">
      <w:pPr>
        <w:spacing w:after="0" w:line="240" w:lineRule="auto"/>
        <w:ind w:left="1276" w:hanging="284"/>
        <w:rPr>
          <w:rFonts w:ascii="Arial" w:hAnsi="Arial" w:cs="Arial"/>
          <w:i/>
          <w:sz w:val="21"/>
          <w:szCs w:val="21"/>
          <w:lang w:eastAsia="pl-PL"/>
        </w:rPr>
      </w:pPr>
      <w:r>
        <w:rPr>
          <w:rFonts w:ascii="Arial" w:hAnsi="Arial" w:cs="Arial"/>
          <w:i/>
          <w:sz w:val="21"/>
          <w:szCs w:val="21"/>
          <w:lang w:eastAsia="pl-PL"/>
        </w:rPr>
        <w:t xml:space="preserve">          </w:t>
      </w:r>
      <w:r w:rsidR="00664D17">
        <w:rPr>
          <w:rFonts w:ascii="Arial" w:hAnsi="Arial" w:cs="Arial"/>
          <w:i/>
          <w:sz w:val="21"/>
          <w:szCs w:val="21"/>
          <w:lang w:eastAsia="pl-PL"/>
        </w:rPr>
        <w:t xml:space="preserve">                  </w:t>
      </w:r>
      <w:r w:rsidR="00E5658E">
        <w:rPr>
          <w:rFonts w:ascii="Arial" w:hAnsi="Arial" w:cs="Arial"/>
          <w:i/>
          <w:sz w:val="21"/>
          <w:szCs w:val="21"/>
          <w:lang w:eastAsia="pl-PL"/>
        </w:rPr>
        <w:t>Załącznik nr 2</w:t>
      </w:r>
      <w:r w:rsidR="00446946">
        <w:rPr>
          <w:rFonts w:ascii="Arial" w:hAnsi="Arial" w:cs="Arial"/>
          <w:i/>
          <w:sz w:val="21"/>
          <w:szCs w:val="21"/>
          <w:lang w:eastAsia="pl-PL"/>
        </w:rPr>
        <w:t xml:space="preserve"> do Umowy nr ……../GPSK/19</w:t>
      </w:r>
    </w:p>
    <w:p w:rsidR="00E705BB" w:rsidRDefault="00E705BB" w:rsidP="00E705BB">
      <w:pPr>
        <w:spacing w:after="0" w:line="240" w:lineRule="auto"/>
        <w:ind w:left="1276" w:hanging="1276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ind w:left="1276" w:hanging="284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Cs w:val="21"/>
          <w:lang w:eastAsia="pl-PL"/>
        </w:rPr>
        <w:t>WYMAGANIA BHP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>Wymagania w zakresie bezpieczeństwa i higieny pracy oraz bezpieczeństwa i ochrony zdrowia obowiązujące w GPSK UM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>dotyczą wszystkich dostawców usług.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 xml:space="preserve">Standard ten zawiera minimum wymagań, 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>jakie musi spełnić dostawca usług.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Default"/>
        <w:rPr>
          <w:rFonts w:ascii="Times New Roman" w:eastAsiaTheme="minorHAnsi" w:hAnsi="Times New Roman" w:cs="Times New Roman"/>
        </w:rPr>
      </w:pPr>
    </w:p>
    <w:p w:rsidR="006B68FE" w:rsidRDefault="006B68FE" w:rsidP="006B68FE">
      <w:pPr>
        <w:pStyle w:val="Default"/>
        <w:rPr>
          <w:sz w:val="23"/>
          <w:szCs w:val="23"/>
        </w:rPr>
      </w:pPr>
      <w:r>
        <w:t xml:space="preserve"> </w:t>
      </w: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u w:val="single"/>
          <w:lang w:eastAsia="pl-PL"/>
        </w:rPr>
        <w:t>Wymagania ogólne</w:t>
      </w: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6"/>
        </w:numPr>
        <w:spacing w:after="0"/>
        <w:ind w:left="36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Dostawca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to podmiot gospodarczy realizujący krótkotrwałe prace (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nieprzekraczajace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jednej dniówki roboczej)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polegajace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na dostawie usług na potrzeby GPSK UM.</w:t>
      </w:r>
    </w:p>
    <w:p w:rsidR="006B68FE" w:rsidRDefault="006B68FE" w:rsidP="006B68FE">
      <w:pPr>
        <w:pStyle w:val="Akapitzli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6"/>
        </w:numPr>
        <w:spacing w:after="0"/>
        <w:ind w:left="36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Każdy dostawca usług zakwalifikowany do realizacji krótkotrwałych prac zobowiązany jest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sz w:val="21"/>
          <w:szCs w:val="21"/>
        </w:rPr>
        <w:t>do przestrzegania przepisów wynikających z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 xml:space="preserve">Ustawy „Prawo o ruchu drogowym” (Dz. U. 1997 Nr 98 poz. 602 z </w:t>
      </w:r>
      <w:proofErr w:type="spellStart"/>
      <w:r>
        <w:rPr>
          <w:rFonts w:ascii="Arial" w:hAnsi="Arial" w:cs="Arial"/>
          <w:bCs/>
          <w:sz w:val="21"/>
          <w:szCs w:val="21"/>
        </w:rPr>
        <w:t>późn</w:t>
      </w:r>
      <w:proofErr w:type="spellEnd"/>
      <w:r>
        <w:rPr>
          <w:rFonts w:ascii="Arial" w:hAnsi="Arial" w:cs="Arial"/>
          <w:bCs/>
          <w:sz w:val="21"/>
          <w:szCs w:val="21"/>
        </w:rPr>
        <w:t>. zm.),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Rozporządzenia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Ministra Pracy i Polityki Socjalnej w sprawie ogólnych przepisów bezpieczeństwa i higieny pracy (Dz. U. 1997 Nr 129 poz. 844 z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>. zm.),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bCs/>
          <w:sz w:val="10"/>
          <w:szCs w:val="21"/>
          <w:lang w:eastAsia="pl-PL"/>
        </w:rPr>
      </w:pP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ponadto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zobowiazany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jest :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10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 xml:space="preserve">utrzymywać teren na którym wykonuje krótkotrwałe prace oraz jego otoczenie w stanie wolnym od przeszkód komunikacyjnych, 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>nie zastawiać materiałami, środkami transportu, sprzętem i innymi przedmiotami przejść, wejść i wyjść ewakuacyjnych,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Theme="minorHAnsi" w:hAnsi="Arial" w:cs="Arial"/>
          <w:bCs/>
          <w:sz w:val="10"/>
          <w:szCs w:val="21"/>
        </w:rPr>
      </w:pP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 w </w:t>
      </w:r>
      <w:proofErr w:type="spellStart"/>
      <w:r>
        <w:rPr>
          <w:rFonts w:ascii="Arial" w:hAnsi="Arial" w:cs="Arial"/>
          <w:bCs/>
          <w:sz w:val="21"/>
          <w:szCs w:val="21"/>
        </w:rPr>
        <w:t>szczszególności</w:t>
      </w:r>
      <w:proofErr w:type="spellEnd"/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10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 xml:space="preserve">zwracać uwagę na </w:t>
      </w:r>
      <w:proofErr w:type="spellStart"/>
      <w:r>
        <w:rPr>
          <w:rFonts w:ascii="Arial" w:hAnsi="Arial" w:cs="Arial"/>
          <w:bCs/>
          <w:sz w:val="21"/>
          <w:szCs w:val="21"/>
        </w:rPr>
        <w:t>poruszajace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bCs/>
          <w:sz w:val="21"/>
          <w:szCs w:val="21"/>
        </w:rPr>
        <w:t>przemieszczajace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się po </w:t>
      </w:r>
      <w:proofErr w:type="spellStart"/>
      <w:r>
        <w:rPr>
          <w:rFonts w:ascii="Arial" w:hAnsi="Arial" w:cs="Arial"/>
          <w:bCs/>
          <w:sz w:val="21"/>
          <w:szCs w:val="21"/>
        </w:rPr>
        <w:t>po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ciągach komunikacyjnych osoby (pacjenci, pracownicy itp.) karetki pogotowia, samochody osobowe i inny transport wewnętrzny. </w:t>
      </w:r>
    </w:p>
    <w:p w:rsidR="006B68FE" w:rsidRDefault="006B68FE" w:rsidP="006B68FE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CE4B6A">
      <w:pPr>
        <w:spacing w:after="0" w:line="240" w:lineRule="auto"/>
        <w:ind w:left="6372" w:firstLine="708"/>
        <w:jc w:val="center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CE4B6A">
      <w:pPr>
        <w:spacing w:after="0" w:line="240" w:lineRule="auto"/>
        <w:ind w:left="6372" w:firstLine="708"/>
        <w:jc w:val="center"/>
        <w:rPr>
          <w:rFonts w:ascii="Arial" w:hAnsi="Arial" w:cs="Arial"/>
          <w:i/>
          <w:sz w:val="21"/>
          <w:szCs w:val="21"/>
          <w:lang w:eastAsia="pl-PL"/>
        </w:rPr>
      </w:pPr>
    </w:p>
    <w:sectPr w:rsidR="006B68FE" w:rsidSect="0041149B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97" w:rsidRDefault="00195D97" w:rsidP="003D028C">
      <w:pPr>
        <w:spacing w:after="0" w:line="240" w:lineRule="auto"/>
      </w:pPr>
      <w:r>
        <w:separator/>
      </w:r>
    </w:p>
  </w:endnote>
  <w:endnote w:type="continuationSeparator" w:id="0">
    <w:p w:rsidR="00195D97" w:rsidRDefault="00195D97" w:rsidP="003D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97" w:rsidRDefault="00195D97" w:rsidP="003D028C">
      <w:pPr>
        <w:spacing w:after="0" w:line="240" w:lineRule="auto"/>
      </w:pPr>
      <w:r>
        <w:separator/>
      </w:r>
    </w:p>
  </w:footnote>
  <w:footnote w:type="continuationSeparator" w:id="0">
    <w:p w:rsidR="00195D97" w:rsidRDefault="00195D97" w:rsidP="003D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8" w:type="pct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313"/>
      <w:gridCol w:w="5838"/>
      <w:gridCol w:w="1700"/>
    </w:tblGrid>
    <w:tr w:rsidR="00FC41E1" w:rsidRPr="00180062">
      <w:trPr>
        <w:trHeight w:val="1134"/>
        <w:tblHeader/>
      </w:trPr>
      <w:tc>
        <w:tcPr>
          <w:tcW w:w="1174" w:type="pct"/>
          <w:tcBorders>
            <w:right w:val="dotted" w:sz="4" w:space="0" w:color="auto"/>
          </w:tcBorders>
          <w:vAlign w:val="center"/>
        </w:tcPr>
        <w:p w:rsidR="00FC41E1" w:rsidRPr="00180062" w:rsidRDefault="00FC41E1" w:rsidP="006463A8">
          <w:pPr>
            <w:pStyle w:val="Stopka"/>
            <w:jc w:val="center"/>
            <w:rPr>
              <w:rFonts w:ascii="Arial" w:hAnsi="Arial" w:cs="Arial"/>
            </w:rPr>
          </w:pPr>
          <w:r w:rsidRPr="00180062">
            <w:rPr>
              <w:rFonts w:ascii="Arial" w:hAnsi="Arial" w:cs="Arial"/>
              <w:sz w:val="18"/>
              <w:szCs w:val="18"/>
            </w:rPr>
            <w:t xml:space="preserve">Strona 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instrText>PAGE</w:instrTex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D30AE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180062">
            <w:rPr>
              <w:rFonts w:ascii="Arial" w:hAnsi="Arial" w:cs="Arial"/>
              <w:sz w:val="18"/>
              <w:szCs w:val="18"/>
            </w:rPr>
            <w:t xml:space="preserve"> z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  <w:tc>
        <w:tcPr>
          <w:tcW w:w="2963" w:type="pct"/>
          <w:tcBorders>
            <w:left w:val="dotted" w:sz="4" w:space="0" w:color="auto"/>
          </w:tcBorders>
          <w:vAlign w:val="center"/>
        </w:tcPr>
        <w:p w:rsidR="00FC41E1" w:rsidRPr="00180062" w:rsidRDefault="00FC41E1" w:rsidP="006463A8">
          <w:pPr>
            <w:pStyle w:val="Stopka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proofErr w:type="spellStart"/>
          <w:r w:rsidRPr="00180062">
            <w:rPr>
              <w:rFonts w:ascii="Arial" w:hAnsi="Arial" w:cs="Arial"/>
              <w:b/>
              <w:bCs/>
              <w:sz w:val="18"/>
              <w:szCs w:val="18"/>
            </w:rPr>
            <w:t>Ginekologiczno</w:t>
          </w:r>
          <w:proofErr w:type="spellEnd"/>
          <w:r w:rsidRPr="00180062">
            <w:rPr>
              <w:rFonts w:ascii="Arial" w:hAnsi="Arial" w:cs="Arial"/>
              <w:b/>
              <w:bCs/>
              <w:sz w:val="18"/>
              <w:szCs w:val="18"/>
            </w:rPr>
            <w:t xml:space="preserve"> – Położniczy Szpital Kliniczny Uniwers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yt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t xml:space="preserve">etu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    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t>Medycznego w Poznaniu, ul. Polna 33</w:t>
          </w:r>
        </w:p>
      </w:tc>
      <w:tc>
        <w:tcPr>
          <w:tcW w:w="863" w:type="pct"/>
          <w:vAlign w:val="center"/>
        </w:tcPr>
        <w:p w:rsidR="00FC41E1" w:rsidRPr="00180062" w:rsidRDefault="00FC41E1" w:rsidP="006463A8">
          <w:pPr>
            <w:pStyle w:val="Stopka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80062">
            <w:rPr>
              <w:rFonts w:ascii="Tahoma" w:eastAsia="Times New Roman" w:hAnsi="Tahoma" w:cs="Times New Roman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5pt;height:26.5pt" o:ole="" fillcolor="window">
                <v:imagedata r:id="rId1" o:title=""/>
              </v:shape>
              <o:OLEObject Type="Embed" ProgID="MSPhotoEd.3" ShapeID="_x0000_i1025" DrawAspect="Content" ObjectID="_1633338072" r:id="rId2"/>
            </w:object>
          </w:r>
        </w:p>
      </w:tc>
    </w:tr>
  </w:tbl>
  <w:p w:rsidR="00FC41E1" w:rsidRPr="00D956EE" w:rsidRDefault="00FC41E1" w:rsidP="00D956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D29"/>
    <w:multiLevelType w:val="hybridMultilevel"/>
    <w:tmpl w:val="C6403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E35A0"/>
    <w:multiLevelType w:val="hybridMultilevel"/>
    <w:tmpl w:val="14508F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abstractNum w:abstractNumId="2">
    <w:nsid w:val="080D1885"/>
    <w:multiLevelType w:val="hybridMultilevel"/>
    <w:tmpl w:val="397E1AD0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0877"/>
    <w:multiLevelType w:val="hybridMultilevel"/>
    <w:tmpl w:val="F0FA4D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>
    <w:nsid w:val="11300821"/>
    <w:multiLevelType w:val="hybridMultilevel"/>
    <w:tmpl w:val="032C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C3DD7"/>
    <w:multiLevelType w:val="hybridMultilevel"/>
    <w:tmpl w:val="3BDE416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516B2"/>
    <w:multiLevelType w:val="hybridMultilevel"/>
    <w:tmpl w:val="D24404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31764390"/>
    <w:multiLevelType w:val="hybridMultilevel"/>
    <w:tmpl w:val="38463090"/>
    <w:lvl w:ilvl="0" w:tplc="6400CC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36047502"/>
    <w:multiLevelType w:val="hybridMultilevel"/>
    <w:tmpl w:val="CA3E6500"/>
    <w:lvl w:ilvl="0" w:tplc="BE02F7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2" w:hanging="360"/>
      </w:pPr>
    </w:lvl>
    <w:lvl w:ilvl="2" w:tplc="0415001B">
      <w:start w:val="1"/>
      <w:numFmt w:val="lowerRoman"/>
      <w:lvlText w:val="%3."/>
      <w:lvlJc w:val="right"/>
      <w:pPr>
        <w:ind w:left="1742" w:hanging="180"/>
      </w:pPr>
    </w:lvl>
    <w:lvl w:ilvl="3" w:tplc="0415000F">
      <w:start w:val="1"/>
      <w:numFmt w:val="decimal"/>
      <w:lvlText w:val="%4."/>
      <w:lvlJc w:val="left"/>
      <w:pPr>
        <w:ind w:left="2462" w:hanging="360"/>
      </w:pPr>
    </w:lvl>
    <w:lvl w:ilvl="4" w:tplc="04150019">
      <w:start w:val="1"/>
      <w:numFmt w:val="lowerLetter"/>
      <w:lvlText w:val="%5."/>
      <w:lvlJc w:val="left"/>
      <w:pPr>
        <w:ind w:left="3182" w:hanging="360"/>
      </w:pPr>
    </w:lvl>
    <w:lvl w:ilvl="5" w:tplc="0415001B">
      <w:start w:val="1"/>
      <w:numFmt w:val="lowerRoman"/>
      <w:lvlText w:val="%6."/>
      <w:lvlJc w:val="right"/>
      <w:pPr>
        <w:ind w:left="3902" w:hanging="180"/>
      </w:pPr>
    </w:lvl>
    <w:lvl w:ilvl="6" w:tplc="0415000F">
      <w:start w:val="1"/>
      <w:numFmt w:val="decimal"/>
      <w:lvlText w:val="%7."/>
      <w:lvlJc w:val="left"/>
      <w:pPr>
        <w:ind w:left="4622" w:hanging="360"/>
      </w:pPr>
    </w:lvl>
    <w:lvl w:ilvl="7" w:tplc="04150019">
      <w:start w:val="1"/>
      <w:numFmt w:val="lowerLetter"/>
      <w:lvlText w:val="%8."/>
      <w:lvlJc w:val="left"/>
      <w:pPr>
        <w:ind w:left="5342" w:hanging="360"/>
      </w:pPr>
    </w:lvl>
    <w:lvl w:ilvl="8" w:tplc="0415001B">
      <w:start w:val="1"/>
      <w:numFmt w:val="lowerRoman"/>
      <w:lvlText w:val="%9."/>
      <w:lvlJc w:val="right"/>
      <w:pPr>
        <w:ind w:left="6062" w:hanging="180"/>
      </w:pPr>
    </w:lvl>
  </w:abstractNum>
  <w:abstractNum w:abstractNumId="9">
    <w:nsid w:val="379170F5"/>
    <w:multiLevelType w:val="hybridMultilevel"/>
    <w:tmpl w:val="6ECC200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85513B"/>
    <w:multiLevelType w:val="hybridMultilevel"/>
    <w:tmpl w:val="5FB8B25C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171E1"/>
    <w:multiLevelType w:val="hybridMultilevel"/>
    <w:tmpl w:val="2F9A8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6F2120"/>
    <w:multiLevelType w:val="hybridMultilevel"/>
    <w:tmpl w:val="0158E9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0" w:hanging="360"/>
      </w:pPr>
    </w:lvl>
    <w:lvl w:ilvl="2" w:tplc="0415001B">
      <w:start w:val="1"/>
      <w:numFmt w:val="lowerRoman"/>
      <w:lvlText w:val="%3."/>
      <w:lvlJc w:val="right"/>
      <w:pPr>
        <w:ind w:left="1730" w:hanging="180"/>
      </w:pPr>
    </w:lvl>
    <w:lvl w:ilvl="3" w:tplc="0415000F">
      <w:start w:val="1"/>
      <w:numFmt w:val="decimal"/>
      <w:lvlText w:val="%4."/>
      <w:lvlJc w:val="left"/>
      <w:pPr>
        <w:ind w:left="2450" w:hanging="360"/>
      </w:pPr>
    </w:lvl>
    <w:lvl w:ilvl="4" w:tplc="04150019">
      <w:start w:val="1"/>
      <w:numFmt w:val="lowerLetter"/>
      <w:lvlText w:val="%5."/>
      <w:lvlJc w:val="left"/>
      <w:pPr>
        <w:ind w:left="3170" w:hanging="360"/>
      </w:pPr>
    </w:lvl>
    <w:lvl w:ilvl="5" w:tplc="0415001B">
      <w:start w:val="1"/>
      <w:numFmt w:val="lowerRoman"/>
      <w:lvlText w:val="%6."/>
      <w:lvlJc w:val="right"/>
      <w:pPr>
        <w:ind w:left="3890" w:hanging="180"/>
      </w:pPr>
    </w:lvl>
    <w:lvl w:ilvl="6" w:tplc="0415000F">
      <w:start w:val="1"/>
      <w:numFmt w:val="decimal"/>
      <w:lvlText w:val="%7."/>
      <w:lvlJc w:val="left"/>
      <w:pPr>
        <w:ind w:left="4610" w:hanging="360"/>
      </w:pPr>
    </w:lvl>
    <w:lvl w:ilvl="7" w:tplc="04150019">
      <w:start w:val="1"/>
      <w:numFmt w:val="lowerLetter"/>
      <w:lvlText w:val="%8."/>
      <w:lvlJc w:val="left"/>
      <w:pPr>
        <w:ind w:left="5330" w:hanging="360"/>
      </w:pPr>
    </w:lvl>
    <w:lvl w:ilvl="8" w:tplc="0415001B">
      <w:start w:val="1"/>
      <w:numFmt w:val="lowerRoman"/>
      <w:lvlText w:val="%9."/>
      <w:lvlJc w:val="right"/>
      <w:pPr>
        <w:ind w:left="6050" w:hanging="180"/>
      </w:pPr>
    </w:lvl>
  </w:abstractNum>
  <w:abstractNum w:abstractNumId="13">
    <w:nsid w:val="3F62654F"/>
    <w:multiLevelType w:val="hybridMultilevel"/>
    <w:tmpl w:val="A50072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E1FED"/>
    <w:multiLevelType w:val="hybridMultilevel"/>
    <w:tmpl w:val="0A00F146"/>
    <w:lvl w:ilvl="0" w:tplc="AFE80C0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2" w:hanging="360"/>
      </w:pPr>
    </w:lvl>
    <w:lvl w:ilvl="2" w:tplc="0415001B">
      <w:start w:val="1"/>
      <w:numFmt w:val="lowerRoman"/>
      <w:lvlText w:val="%3."/>
      <w:lvlJc w:val="right"/>
      <w:pPr>
        <w:ind w:left="1742" w:hanging="180"/>
      </w:pPr>
    </w:lvl>
    <w:lvl w:ilvl="3" w:tplc="0415000F">
      <w:start w:val="1"/>
      <w:numFmt w:val="decimal"/>
      <w:lvlText w:val="%4."/>
      <w:lvlJc w:val="left"/>
      <w:pPr>
        <w:ind w:left="2462" w:hanging="360"/>
      </w:pPr>
    </w:lvl>
    <w:lvl w:ilvl="4" w:tplc="04150019">
      <w:start w:val="1"/>
      <w:numFmt w:val="lowerLetter"/>
      <w:lvlText w:val="%5."/>
      <w:lvlJc w:val="left"/>
      <w:pPr>
        <w:ind w:left="3182" w:hanging="360"/>
      </w:pPr>
    </w:lvl>
    <w:lvl w:ilvl="5" w:tplc="0415001B">
      <w:start w:val="1"/>
      <w:numFmt w:val="lowerRoman"/>
      <w:lvlText w:val="%6."/>
      <w:lvlJc w:val="right"/>
      <w:pPr>
        <w:ind w:left="3902" w:hanging="180"/>
      </w:pPr>
    </w:lvl>
    <w:lvl w:ilvl="6" w:tplc="0415000F">
      <w:start w:val="1"/>
      <w:numFmt w:val="decimal"/>
      <w:lvlText w:val="%7."/>
      <w:lvlJc w:val="left"/>
      <w:pPr>
        <w:ind w:left="4622" w:hanging="360"/>
      </w:pPr>
    </w:lvl>
    <w:lvl w:ilvl="7" w:tplc="04150019">
      <w:start w:val="1"/>
      <w:numFmt w:val="lowerLetter"/>
      <w:lvlText w:val="%8."/>
      <w:lvlJc w:val="left"/>
      <w:pPr>
        <w:ind w:left="5342" w:hanging="360"/>
      </w:pPr>
    </w:lvl>
    <w:lvl w:ilvl="8" w:tplc="0415001B">
      <w:start w:val="1"/>
      <w:numFmt w:val="lowerRoman"/>
      <w:lvlText w:val="%9."/>
      <w:lvlJc w:val="right"/>
      <w:pPr>
        <w:ind w:left="6062" w:hanging="180"/>
      </w:pPr>
    </w:lvl>
  </w:abstractNum>
  <w:abstractNum w:abstractNumId="15">
    <w:nsid w:val="492724BC"/>
    <w:multiLevelType w:val="hybridMultilevel"/>
    <w:tmpl w:val="EFAEA394"/>
    <w:lvl w:ilvl="0" w:tplc="78EC7658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D4F2A"/>
    <w:multiLevelType w:val="hybridMultilevel"/>
    <w:tmpl w:val="9C8E704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A307A3"/>
    <w:multiLevelType w:val="hybridMultilevel"/>
    <w:tmpl w:val="58A66B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8">
    <w:nsid w:val="598D4408"/>
    <w:multiLevelType w:val="hybridMultilevel"/>
    <w:tmpl w:val="461CEC90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9">
    <w:nsid w:val="6F166549"/>
    <w:multiLevelType w:val="hybridMultilevel"/>
    <w:tmpl w:val="C212CEEE"/>
    <w:lvl w:ilvl="0" w:tplc="980208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7294753A"/>
    <w:multiLevelType w:val="hybridMultilevel"/>
    <w:tmpl w:val="35C08C5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abstractNum w:abstractNumId="21">
    <w:nsid w:val="74313F09"/>
    <w:multiLevelType w:val="hybridMultilevel"/>
    <w:tmpl w:val="F302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D75E1"/>
    <w:multiLevelType w:val="hybridMultilevel"/>
    <w:tmpl w:val="29228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61DE3"/>
    <w:multiLevelType w:val="hybridMultilevel"/>
    <w:tmpl w:val="6554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633C77"/>
    <w:multiLevelType w:val="hybridMultilevel"/>
    <w:tmpl w:val="ADB6A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17"/>
  </w:num>
  <w:num w:numId="9">
    <w:abstractNumId w:val="18"/>
  </w:num>
  <w:num w:numId="10">
    <w:abstractNumId w:val="21"/>
  </w:num>
  <w:num w:numId="11">
    <w:abstractNumId w:val="6"/>
  </w:num>
  <w:num w:numId="12">
    <w:abstractNumId w:val="4"/>
  </w:num>
  <w:num w:numId="13">
    <w:abstractNumId w:val="22"/>
  </w:num>
  <w:num w:numId="14">
    <w:abstractNumId w:val="1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7"/>
  </w:num>
  <w:num w:numId="20">
    <w:abstractNumId w:val="13"/>
  </w:num>
  <w:num w:numId="21">
    <w:abstractNumId w:val="16"/>
  </w:num>
  <w:num w:numId="22">
    <w:abstractNumId w:val="5"/>
  </w:num>
  <w:num w:numId="23">
    <w:abstractNumId w:val="20"/>
  </w:num>
  <w:num w:numId="24">
    <w:abstractNumId w:val="2"/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autoHyphenation/>
  <w:hyphenationZone w:val="22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F0"/>
    <w:rsid w:val="00024FD2"/>
    <w:rsid w:val="00073FE3"/>
    <w:rsid w:val="000A4BFB"/>
    <w:rsid w:val="000C2DD9"/>
    <w:rsid w:val="00130C72"/>
    <w:rsid w:val="0013178C"/>
    <w:rsid w:val="001340B4"/>
    <w:rsid w:val="00141F66"/>
    <w:rsid w:val="00156998"/>
    <w:rsid w:val="00170B37"/>
    <w:rsid w:val="00180062"/>
    <w:rsid w:val="001822B2"/>
    <w:rsid w:val="00195D97"/>
    <w:rsid w:val="002118B0"/>
    <w:rsid w:val="00270093"/>
    <w:rsid w:val="00294F9A"/>
    <w:rsid w:val="002E77D6"/>
    <w:rsid w:val="00316E8C"/>
    <w:rsid w:val="00317786"/>
    <w:rsid w:val="00345A75"/>
    <w:rsid w:val="003A2079"/>
    <w:rsid w:val="003D028C"/>
    <w:rsid w:val="003F3EF2"/>
    <w:rsid w:val="0041149B"/>
    <w:rsid w:val="0042100C"/>
    <w:rsid w:val="00446946"/>
    <w:rsid w:val="00473734"/>
    <w:rsid w:val="004A133F"/>
    <w:rsid w:val="004B0562"/>
    <w:rsid w:val="004B56D9"/>
    <w:rsid w:val="00524C04"/>
    <w:rsid w:val="005362F6"/>
    <w:rsid w:val="00564D65"/>
    <w:rsid w:val="00586297"/>
    <w:rsid w:val="005920F0"/>
    <w:rsid w:val="00595CF6"/>
    <w:rsid w:val="005B7D0D"/>
    <w:rsid w:val="005C5022"/>
    <w:rsid w:val="005C6C0A"/>
    <w:rsid w:val="00644DF6"/>
    <w:rsid w:val="006463A8"/>
    <w:rsid w:val="00664D17"/>
    <w:rsid w:val="00675547"/>
    <w:rsid w:val="006772A6"/>
    <w:rsid w:val="00683EB4"/>
    <w:rsid w:val="006B580F"/>
    <w:rsid w:val="006B68FE"/>
    <w:rsid w:val="006C18C4"/>
    <w:rsid w:val="006D3E78"/>
    <w:rsid w:val="006E1A47"/>
    <w:rsid w:val="006F1638"/>
    <w:rsid w:val="00705B25"/>
    <w:rsid w:val="00727E86"/>
    <w:rsid w:val="00733A96"/>
    <w:rsid w:val="00793707"/>
    <w:rsid w:val="007A1D70"/>
    <w:rsid w:val="007F5649"/>
    <w:rsid w:val="00820696"/>
    <w:rsid w:val="00854F3B"/>
    <w:rsid w:val="00862A2A"/>
    <w:rsid w:val="00880DDC"/>
    <w:rsid w:val="008D30AE"/>
    <w:rsid w:val="008F5AE2"/>
    <w:rsid w:val="00904475"/>
    <w:rsid w:val="00907FC8"/>
    <w:rsid w:val="009205DF"/>
    <w:rsid w:val="00922708"/>
    <w:rsid w:val="00942184"/>
    <w:rsid w:val="00945E8F"/>
    <w:rsid w:val="00962155"/>
    <w:rsid w:val="00967543"/>
    <w:rsid w:val="0097072B"/>
    <w:rsid w:val="009A492F"/>
    <w:rsid w:val="009F535F"/>
    <w:rsid w:val="00A1163A"/>
    <w:rsid w:val="00A45EB7"/>
    <w:rsid w:val="00A57DF8"/>
    <w:rsid w:val="00AE1935"/>
    <w:rsid w:val="00B16DCD"/>
    <w:rsid w:val="00B229B0"/>
    <w:rsid w:val="00B37F8E"/>
    <w:rsid w:val="00B414A7"/>
    <w:rsid w:val="00B678ED"/>
    <w:rsid w:val="00BB4368"/>
    <w:rsid w:val="00C022DB"/>
    <w:rsid w:val="00C27A08"/>
    <w:rsid w:val="00C41B10"/>
    <w:rsid w:val="00C57154"/>
    <w:rsid w:val="00C661BD"/>
    <w:rsid w:val="00C75BDB"/>
    <w:rsid w:val="00C8151F"/>
    <w:rsid w:val="00CD24D5"/>
    <w:rsid w:val="00CE4B6A"/>
    <w:rsid w:val="00D02396"/>
    <w:rsid w:val="00D10310"/>
    <w:rsid w:val="00D13A49"/>
    <w:rsid w:val="00D23C1E"/>
    <w:rsid w:val="00D23FB4"/>
    <w:rsid w:val="00D27C4B"/>
    <w:rsid w:val="00D51E30"/>
    <w:rsid w:val="00D76803"/>
    <w:rsid w:val="00D813E6"/>
    <w:rsid w:val="00D91265"/>
    <w:rsid w:val="00D956EE"/>
    <w:rsid w:val="00DC4355"/>
    <w:rsid w:val="00E01EF2"/>
    <w:rsid w:val="00E14D41"/>
    <w:rsid w:val="00E21DF7"/>
    <w:rsid w:val="00E5658E"/>
    <w:rsid w:val="00E610F9"/>
    <w:rsid w:val="00E661D4"/>
    <w:rsid w:val="00E705BB"/>
    <w:rsid w:val="00E9093C"/>
    <w:rsid w:val="00EA7B7D"/>
    <w:rsid w:val="00F74F7C"/>
    <w:rsid w:val="00FB1B81"/>
    <w:rsid w:val="00FC41E1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A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1D4"/>
    <w:pPr>
      <w:ind w:left="720"/>
    </w:pPr>
  </w:style>
  <w:style w:type="paragraph" w:styleId="NormalnyWeb">
    <w:name w:val="Normal (Web)"/>
    <w:basedOn w:val="Normalny"/>
    <w:uiPriority w:val="99"/>
    <w:semiHidden/>
    <w:rsid w:val="009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A4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2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D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8C"/>
  </w:style>
  <w:style w:type="paragraph" w:styleId="Stopka">
    <w:name w:val="footer"/>
    <w:basedOn w:val="Normalny"/>
    <w:link w:val="StopkaZnak"/>
    <w:uiPriority w:val="99"/>
    <w:rsid w:val="003D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8C"/>
  </w:style>
  <w:style w:type="paragraph" w:customStyle="1" w:styleId="Default">
    <w:name w:val="Default"/>
    <w:rsid w:val="00B22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A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1D4"/>
    <w:pPr>
      <w:ind w:left="720"/>
    </w:pPr>
  </w:style>
  <w:style w:type="paragraph" w:styleId="NormalnyWeb">
    <w:name w:val="Normal (Web)"/>
    <w:basedOn w:val="Normalny"/>
    <w:uiPriority w:val="99"/>
    <w:semiHidden/>
    <w:rsid w:val="009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A4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2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D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8C"/>
  </w:style>
  <w:style w:type="paragraph" w:styleId="Stopka">
    <w:name w:val="footer"/>
    <w:basedOn w:val="Normalny"/>
    <w:link w:val="StopkaZnak"/>
    <w:uiPriority w:val="99"/>
    <w:rsid w:val="003D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8C"/>
  </w:style>
  <w:style w:type="paragraph" w:customStyle="1" w:styleId="Default">
    <w:name w:val="Default"/>
    <w:rsid w:val="00B22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BHP</vt:lpstr>
    </vt:vector>
  </TitlesOfParts>
  <Company>gpsk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BHP</dc:title>
  <dc:creator>user</dc:creator>
  <cp:lastModifiedBy>user</cp:lastModifiedBy>
  <cp:revision>2</cp:revision>
  <cp:lastPrinted>2017-05-08T10:02:00Z</cp:lastPrinted>
  <dcterms:created xsi:type="dcterms:W3CDTF">2019-10-23T10:14:00Z</dcterms:created>
  <dcterms:modified xsi:type="dcterms:W3CDTF">2019-10-23T10:14:00Z</dcterms:modified>
</cp:coreProperties>
</file>